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D" w:rsidRDefault="00F40B7D" w:rsidP="00F40B7D">
      <w:pPr>
        <w:jc w:val="center"/>
      </w:pPr>
      <w:r>
        <w:rPr>
          <w:noProof/>
        </w:rPr>
        <w:drawing>
          <wp:inline distT="0" distB="0" distL="0" distR="0" wp14:anchorId="2C690478" wp14:editId="53DD428A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40B7D" w:rsidRDefault="00F40B7D" w:rsidP="00F40B7D">
      <w:pPr>
        <w:jc w:val="center"/>
        <w:rPr>
          <w:b/>
        </w:rPr>
      </w:pPr>
      <w:r>
        <w:rPr>
          <w:b/>
        </w:rPr>
        <w:t>Администрация</w:t>
      </w:r>
    </w:p>
    <w:p w:rsidR="00F40B7D" w:rsidRDefault="00F40B7D" w:rsidP="00F40B7D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F40B7D" w:rsidRDefault="00F40B7D" w:rsidP="00F40B7D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F40B7D" w:rsidRDefault="00F40B7D" w:rsidP="00F40B7D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F40B7D" w:rsidTr="00D2623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0B7D" w:rsidRDefault="00F40B7D" w:rsidP="00D26236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F40B7D" w:rsidRDefault="00F40B7D" w:rsidP="00F40B7D">
      <w:pPr>
        <w:jc w:val="center"/>
        <w:rPr>
          <w:b/>
          <w:sz w:val="16"/>
        </w:rPr>
      </w:pPr>
    </w:p>
    <w:p w:rsidR="00F40B7D" w:rsidRDefault="00F40B7D" w:rsidP="00F40B7D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40B7D" w:rsidRDefault="00F40B7D" w:rsidP="00F40B7D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40B7D" w:rsidRDefault="00F40B7D" w:rsidP="00F40B7D">
      <w:r>
        <w:t xml:space="preserve">от </w:t>
      </w:r>
      <w:r w:rsidR="000067EA">
        <w:t xml:space="preserve">   </w:t>
      </w:r>
      <w:r w:rsidR="009B4423">
        <w:t>22</w:t>
      </w:r>
      <w:r w:rsidR="000067EA">
        <w:t xml:space="preserve"> марта</w:t>
      </w:r>
      <w:r>
        <w:t xml:space="preserve"> 2021 года                                                                                                     № </w:t>
      </w:r>
      <w:r w:rsidR="009B4423">
        <w:t>83</w:t>
      </w:r>
    </w:p>
    <w:p w:rsidR="00F40B7D" w:rsidRDefault="00F40B7D" w:rsidP="00F40B7D">
      <w:r>
        <w:t xml:space="preserve">                          </w:t>
      </w:r>
    </w:p>
    <w:p w:rsidR="00BB2B02" w:rsidRDefault="00F40B7D" w:rsidP="00F40B7D">
      <w:pPr>
        <w:jc w:val="center"/>
        <w:rPr>
          <w:b/>
        </w:rPr>
      </w:pPr>
      <w:r>
        <w:rPr>
          <w:b/>
        </w:rPr>
        <w:t>«</w:t>
      </w:r>
      <w:r w:rsidRPr="00F40B7D">
        <w:rPr>
          <w:b/>
        </w:rPr>
        <w:t xml:space="preserve">Об утверждении Порядка размещения сведений о доходах, расходах, </w:t>
      </w:r>
      <w:proofErr w:type="gramStart"/>
      <w:r w:rsidRPr="00F40B7D">
        <w:rPr>
          <w:b/>
        </w:rPr>
        <w:t>об  имуществе</w:t>
      </w:r>
      <w:proofErr w:type="gramEnd"/>
      <w:r w:rsidRPr="00F40B7D">
        <w:rPr>
          <w:b/>
        </w:rPr>
        <w:t xml:space="preserve">  и  обязательствах  имущественного  характера   </w:t>
      </w:r>
      <w:r w:rsidR="00D70AE8">
        <w:rPr>
          <w:b/>
        </w:rPr>
        <w:t xml:space="preserve">отдельных категорий лиц </w:t>
      </w:r>
      <w:r w:rsidRPr="00F40B7D">
        <w:rPr>
          <w:b/>
        </w:rPr>
        <w:t>и  членов  их  семей  в информационно-телекоммуникационной сети Интернет на официальном сайте администрации муници</w:t>
      </w:r>
      <w:r w:rsidR="00D70AE8">
        <w:rPr>
          <w:b/>
        </w:rPr>
        <w:t>пального образования   Ромашкин</w:t>
      </w:r>
      <w:r w:rsidRPr="00F40B7D">
        <w:rPr>
          <w:b/>
        </w:rPr>
        <w:t>ское  сельское  поселение муниципального образования Приозерский муниципальный район Ленинградской области и представления этих сведений общероссийским средствам массовой информации  для  опубликования</w:t>
      </w:r>
    </w:p>
    <w:p w:rsidR="00D70AE8" w:rsidRDefault="00D70AE8" w:rsidP="00F40B7D">
      <w:pPr>
        <w:jc w:val="center"/>
        <w:rPr>
          <w:b/>
        </w:rPr>
      </w:pPr>
    </w:p>
    <w:p w:rsidR="00D70AE8" w:rsidRDefault="00D70AE8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 w:rsidRPr="00D70AE8">
        <w:rPr>
          <w:rFonts w:ascii="Arial" w:hAnsi="Arial" w:cs="Arial"/>
          <w:color w:val="000000"/>
          <w:sz w:val="26"/>
          <w:szCs w:val="26"/>
        </w:rPr>
        <w:t> </w:t>
      </w:r>
    </w:p>
    <w:p w:rsidR="009C6AFC" w:rsidRDefault="009C6AFC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9C6AFC" w:rsidRPr="000B4424" w:rsidRDefault="009C6AFC" w:rsidP="009C6AFC">
      <w:pPr>
        <w:ind w:firstLine="709"/>
        <w:jc w:val="both"/>
        <w:rPr>
          <w:sz w:val="28"/>
          <w:szCs w:val="28"/>
        </w:rPr>
      </w:pPr>
      <w:r w:rsidRPr="000B4424"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 от 25.12.2008  года №273 </w:t>
      </w:r>
      <w:r w:rsidR="00BE49CD">
        <w:rPr>
          <w:sz w:val="28"/>
          <w:szCs w:val="28"/>
        </w:rPr>
        <w:t>«О  противодействии  коррупции»</w:t>
      </w:r>
      <w:r>
        <w:rPr>
          <w:sz w:val="28"/>
          <w:szCs w:val="28"/>
        </w:rPr>
        <w:t xml:space="preserve">, </w:t>
      </w:r>
      <w:r w:rsidRPr="000B4424">
        <w:rPr>
          <w:sz w:val="28"/>
          <w:szCs w:val="28"/>
        </w:rPr>
        <w:t>Федеральным законом от 03.12.2012 года № 230-ФЗ «О контроле за соответствием расходов лиц, замещающих государственные должности, и иных лиц их доходам»  администрация  муници</w:t>
      </w:r>
      <w:r w:rsidR="00BB6294">
        <w:rPr>
          <w:sz w:val="28"/>
          <w:szCs w:val="28"/>
        </w:rPr>
        <w:t>пального образования   Ромашкин</w:t>
      </w:r>
      <w:r w:rsidRPr="000B4424">
        <w:rPr>
          <w:sz w:val="28"/>
          <w:szCs w:val="28"/>
        </w:rPr>
        <w:t>ское  сельское  поселение  муниципального образования Приозерский муниципальный район Ленинградской области ПОСТАНОВЛЯЕТ:</w:t>
      </w:r>
    </w:p>
    <w:p w:rsidR="009C6AFC" w:rsidRDefault="009C6AFC" w:rsidP="009C6AFC">
      <w:pPr>
        <w:ind w:firstLine="709"/>
        <w:jc w:val="both"/>
        <w:rPr>
          <w:sz w:val="28"/>
          <w:szCs w:val="28"/>
        </w:rPr>
      </w:pPr>
      <w:r w:rsidRPr="000B4424">
        <w:rPr>
          <w:sz w:val="28"/>
          <w:szCs w:val="28"/>
        </w:rPr>
        <w:t xml:space="preserve">1. Утвердить Порядок размещения сведений о  </w:t>
      </w:r>
      <w:r>
        <w:rPr>
          <w:sz w:val="28"/>
          <w:szCs w:val="28"/>
        </w:rPr>
        <w:t xml:space="preserve">доходах, </w:t>
      </w:r>
      <w:r w:rsidRPr="000B4424">
        <w:rPr>
          <w:sz w:val="28"/>
          <w:szCs w:val="28"/>
        </w:rPr>
        <w:t>расходах,</w:t>
      </w:r>
      <w:r>
        <w:rPr>
          <w:sz w:val="28"/>
          <w:szCs w:val="28"/>
        </w:rPr>
        <w:t xml:space="preserve"> об  имуществе  и  обязательствах  имущественного  </w:t>
      </w:r>
      <w:r w:rsidR="00BB6294">
        <w:rPr>
          <w:sz w:val="28"/>
          <w:szCs w:val="28"/>
        </w:rPr>
        <w:t xml:space="preserve">характера отдельных категорий лиц </w:t>
      </w:r>
      <w:r>
        <w:rPr>
          <w:sz w:val="28"/>
          <w:szCs w:val="28"/>
        </w:rPr>
        <w:t xml:space="preserve">и  членов  их  семей </w:t>
      </w:r>
      <w:r w:rsidRPr="000B4424">
        <w:rPr>
          <w:sz w:val="28"/>
          <w:szCs w:val="28"/>
        </w:rPr>
        <w:t xml:space="preserve"> в информационно-телекоммуникационной сети Интернет на официальном сайте администрации муници</w:t>
      </w:r>
      <w:r w:rsidR="00BB6294">
        <w:rPr>
          <w:sz w:val="28"/>
          <w:szCs w:val="28"/>
        </w:rPr>
        <w:t xml:space="preserve">пального образования   </w:t>
      </w:r>
      <w:proofErr w:type="gramStart"/>
      <w:r w:rsidR="00BB6294">
        <w:rPr>
          <w:sz w:val="28"/>
          <w:szCs w:val="28"/>
        </w:rPr>
        <w:t>Ромашкин</w:t>
      </w:r>
      <w:r w:rsidRPr="000B4424">
        <w:rPr>
          <w:sz w:val="28"/>
          <w:szCs w:val="28"/>
        </w:rPr>
        <w:t>ское  сельское</w:t>
      </w:r>
      <w:proofErr w:type="gramEnd"/>
      <w:r w:rsidRPr="000B4424">
        <w:rPr>
          <w:sz w:val="28"/>
          <w:szCs w:val="28"/>
        </w:rPr>
        <w:t xml:space="preserve">  поселение муниципального образования Приозерский муниципальный район Ленинградской области и представления этих сведений общероссийским средствам массовой информации</w:t>
      </w:r>
      <w:r>
        <w:rPr>
          <w:sz w:val="28"/>
          <w:szCs w:val="28"/>
        </w:rPr>
        <w:t xml:space="preserve">  для  опубликования</w:t>
      </w:r>
      <w:r w:rsidRPr="000B4424">
        <w:rPr>
          <w:sz w:val="28"/>
          <w:szCs w:val="28"/>
        </w:rPr>
        <w:t xml:space="preserve"> (приложение 1).</w:t>
      </w:r>
    </w:p>
    <w:p w:rsidR="009C6AFC" w:rsidRPr="000B4424" w:rsidRDefault="009C6AFC" w:rsidP="009C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</w:t>
      </w:r>
      <w:r w:rsidR="00BB6294">
        <w:rPr>
          <w:sz w:val="28"/>
          <w:szCs w:val="28"/>
        </w:rPr>
        <w:t xml:space="preserve"> №88 от 04.06</w:t>
      </w:r>
      <w:r>
        <w:rPr>
          <w:sz w:val="28"/>
          <w:szCs w:val="28"/>
        </w:rPr>
        <w:t xml:space="preserve">.2013  года « Об </w:t>
      </w:r>
      <w:r w:rsidRPr="00A9672C">
        <w:rPr>
          <w:sz w:val="28"/>
          <w:szCs w:val="28"/>
        </w:rPr>
        <w:t>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</w:t>
      </w:r>
      <w:r w:rsidR="00BB6294">
        <w:rPr>
          <w:sz w:val="28"/>
          <w:szCs w:val="28"/>
        </w:rPr>
        <w:t>пального образования   Ромашкин</w:t>
      </w:r>
      <w:r w:rsidRPr="00A9672C">
        <w:rPr>
          <w:sz w:val="28"/>
          <w:szCs w:val="28"/>
        </w:rPr>
        <w:t>ское  сельское  поселение муниципального образования Приозерский муниципальный район Ленинградской области в информационно-телекоммуникационной сети Интернет на официальном сайте администрации муници</w:t>
      </w:r>
      <w:r w:rsidR="00BB6294">
        <w:rPr>
          <w:sz w:val="28"/>
          <w:szCs w:val="28"/>
        </w:rPr>
        <w:t>пального образования   Ромашкин</w:t>
      </w:r>
      <w:r w:rsidRPr="00A9672C">
        <w:rPr>
          <w:sz w:val="28"/>
          <w:szCs w:val="28"/>
        </w:rPr>
        <w:t>ское  сельское  поселение муниципального образования Приозерский муниципальный район Ленинградской области и представления этих сведений общероссийским средствам массовой информации</w:t>
      </w:r>
      <w:r>
        <w:rPr>
          <w:sz w:val="28"/>
          <w:szCs w:val="28"/>
        </w:rPr>
        <w:t>»  и  п</w:t>
      </w:r>
      <w:r w:rsidR="00BE49CD">
        <w:rPr>
          <w:sz w:val="28"/>
          <w:szCs w:val="28"/>
        </w:rPr>
        <w:t>остановление   администрации №89</w:t>
      </w:r>
      <w:r>
        <w:rPr>
          <w:sz w:val="28"/>
          <w:szCs w:val="28"/>
        </w:rPr>
        <w:t xml:space="preserve"> от </w:t>
      </w:r>
      <w:r w:rsidR="00BE49CD">
        <w:rPr>
          <w:sz w:val="28"/>
          <w:szCs w:val="28"/>
        </w:rPr>
        <w:lastRenderedPageBreak/>
        <w:t>04.06</w:t>
      </w:r>
      <w:r>
        <w:rPr>
          <w:sz w:val="28"/>
          <w:szCs w:val="28"/>
        </w:rPr>
        <w:t xml:space="preserve">.2013  года «Об </w:t>
      </w:r>
      <w:r w:rsidRPr="0021383D">
        <w:rPr>
          <w:sz w:val="28"/>
          <w:szCs w:val="28"/>
        </w:rPr>
        <w:t>утверждении Порядка размещения сведений о доходах, об имуществе и обязательствах имущественного характера муниципальных служащих администрации муни</w:t>
      </w:r>
      <w:r w:rsidR="00BE49CD">
        <w:rPr>
          <w:sz w:val="28"/>
          <w:szCs w:val="28"/>
        </w:rPr>
        <w:t>ципального образования Ромашкин</w:t>
      </w:r>
      <w:r w:rsidRPr="0021383D">
        <w:rPr>
          <w:sz w:val="28"/>
          <w:szCs w:val="28"/>
        </w:rPr>
        <w:t>ское  сельское  поселение  муниципального  образования Приозерский муниципальный район Ленинградской области и членов их семей в информационно-телекоммуникационной сети Интернет на официальном сайте администрации муни</w:t>
      </w:r>
      <w:r w:rsidR="00BE49CD">
        <w:rPr>
          <w:sz w:val="28"/>
          <w:szCs w:val="28"/>
        </w:rPr>
        <w:t>ципального образования Ромашкин</w:t>
      </w:r>
      <w:r w:rsidRPr="0021383D">
        <w:rPr>
          <w:sz w:val="28"/>
          <w:szCs w:val="28"/>
        </w:rPr>
        <w:t>ское  сельское  поселение муниципального  образования Приозерский муниципальный район Ленинградской области и представления этих сведений общероссийским средствам массовой информации</w:t>
      </w:r>
      <w:r>
        <w:rPr>
          <w:sz w:val="28"/>
          <w:szCs w:val="28"/>
        </w:rPr>
        <w:t>» считать  утратившими  силу.</w:t>
      </w:r>
    </w:p>
    <w:p w:rsidR="009C6AFC" w:rsidRPr="000B4424" w:rsidRDefault="009C6AFC" w:rsidP="009C6AFC">
      <w:pPr>
        <w:ind w:firstLine="709"/>
        <w:jc w:val="both"/>
        <w:rPr>
          <w:sz w:val="28"/>
          <w:szCs w:val="28"/>
        </w:rPr>
      </w:pPr>
      <w:r w:rsidRPr="000B4424">
        <w:rPr>
          <w:sz w:val="28"/>
          <w:szCs w:val="28"/>
        </w:rPr>
        <w:t>2.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</w:t>
      </w:r>
      <w:r w:rsidR="00BE49CD">
        <w:rPr>
          <w:sz w:val="28"/>
          <w:szCs w:val="28"/>
        </w:rPr>
        <w:t xml:space="preserve">пального образования   </w:t>
      </w:r>
      <w:proofErr w:type="gramStart"/>
      <w:r w:rsidR="00BE49CD">
        <w:rPr>
          <w:sz w:val="28"/>
          <w:szCs w:val="28"/>
        </w:rPr>
        <w:t>Ромашкин</w:t>
      </w:r>
      <w:r w:rsidRPr="000B4424">
        <w:rPr>
          <w:sz w:val="28"/>
          <w:szCs w:val="28"/>
        </w:rPr>
        <w:t>ское  сельское</w:t>
      </w:r>
      <w:proofErr w:type="gramEnd"/>
      <w:r w:rsidRPr="000B4424">
        <w:rPr>
          <w:sz w:val="28"/>
          <w:szCs w:val="28"/>
        </w:rPr>
        <w:t xml:space="preserve">  поселение  муниципального образования Приозерский муниципальный район Ленинградской области.</w:t>
      </w:r>
    </w:p>
    <w:p w:rsidR="009C6AFC" w:rsidRPr="000B4424" w:rsidRDefault="009C6AFC" w:rsidP="009C6AFC">
      <w:pPr>
        <w:ind w:firstLine="709"/>
        <w:jc w:val="both"/>
        <w:rPr>
          <w:sz w:val="28"/>
          <w:szCs w:val="28"/>
        </w:rPr>
      </w:pPr>
      <w:r w:rsidRPr="000B4424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9C6AFC" w:rsidRPr="000B4424" w:rsidRDefault="009C6AFC" w:rsidP="009C6AFC">
      <w:pPr>
        <w:ind w:firstLine="709"/>
        <w:jc w:val="both"/>
        <w:rPr>
          <w:sz w:val="28"/>
          <w:szCs w:val="28"/>
        </w:rPr>
      </w:pPr>
    </w:p>
    <w:p w:rsidR="009C6AFC" w:rsidRPr="000B4424" w:rsidRDefault="009C6AFC" w:rsidP="009C6AFC">
      <w:pPr>
        <w:ind w:firstLine="709"/>
        <w:jc w:val="both"/>
        <w:rPr>
          <w:sz w:val="28"/>
          <w:szCs w:val="28"/>
        </w:rPr>
      </w:pPr>
    </w:p>
    <w:p w:rsidR="009C6AFC" w:rsidRDefault="009C6AFC" w:rsidP="009C6AFC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 w:rsidRPr="000B4424">
        <w:rPr>
          <w:sz w:val="28"/>
          <w:szCs w:val="28"/>
        </w:rPr>
        <w:t xml:space="preserve">     </w:t>
      </w:r>
      <w:r>
        <w:rPr>
          <w:sz w:val="28"/>
          <w:szCs w:val="28"/>
        </w:rPr>
        <w:t>Глава</w:t>
      </w:r>
      <w:r w:rsidRPr="000B4424">
        <w:rPr>
          <w:sz w:val="28"/>
          <w:szCs w:val="28"/>
        </w:rPr>
        <w:t xml:space="preserve"> администрации</w:t>
      </w:r>
      <w:r w:rsidR="00BE49CD">
        <w:rPr>
          <w:sz w:val="28"/>
          <w:szCs w:val="28"/>
        </w:rPr>
        <w:t xml:space="preserve">                                                                 </w:t>
      </w:r>
      <w:proofErr w:type="spellStart"/>
      <w:r w:rsidR="00BE49CD">
        <w:rPr>
          <w:sz w:val="28"/>
          <w:szCs w:val="28"/>
        </w:rPr>
        <w:t>С.В.Танков</w:t>
      </w:r>
      <w:proofErr w:type="spellEnd"/>
    </w:p>
    <w:p w:rsidR="009C6AFC" w:rsidRDefault="009C6AFC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9C6AFC" w:rsidRDefault="009C6AFC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9C6AFC" w:rsidRDefault="009C6AFC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9C6AFC" w:rsidRDefault="009C6AFC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Default="00BE49CD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BE49CD" w:rsidRPr="00BE49CD" w:rsidRDefault="00BE49CD" w:rsidP="00BE49CD">
      <w:pPr>
        <w:shd w:val="clear" w:color="auto" w:fill="FFFFFF"/>
        <w:rPr>
          <w:color w:val="000000"/>
          <w:sz w:val="26"/>
          <w:szCs w:val="26"/>
        </w:rPr>
      </w:pPr>
      <w:proofErr w:type="spellStart"/>
      <w:r w:rsidRPr="00BE49CD">
        <w:rPr>
          <w:color w:val="000000"/>
          <w:sz w:val="26"/>
          <w:szCs w:val="26"/>
        </w:rPr>
        <w:t>Трепагина</w:t>
      </w:r>
      <w:proofErr w:type="spellEnd"/>
      <w:r w:rsidRPr="00BE49CD">
        <w:rPr>
          <w:color w:val="000000"/>
          <w:sz w:val="26"/>
          <w:szCs w:val="26"/>
        </w:rPr>
        <w:t xml:space="preserve"> О.П. 99-555</w:t>
      </w:r>
    </w:p>
    <w:p w:rsidR="00BE49CD" w:rsidRDefault="00BE49CD" w:rsidP="009C6AFC">
      <w:pPr>
        <w:ind w:left="3969" w:firstLine="709"/>
        <w:jc w:val="center"/>
      </w:pPr>
    </w:p>
    <w:p w:rsidR="00BE49CD" w:rsidRDefault="00BE49CD" w:rsidP="009C6AFC">
      <w:pPr>
        <w:ind w:left="3969" w:firstLine="709"/>
        <w:jc w:val="center"/>
      </w:pPr>
    </w:p>
    <w:p w:rsidR="00BE49CD" w:rsidRDefault="00BE49CD" w:rsidP="009C6AFC">
      <w:pPr>
        <w:ind w:left="3969" w:firstLine="709"/>
        <w:jc w:val="center"/>
      </w:pPr>
    </w:p>
    <w:p w:rsidR="00BE49CD" w:rsidRDefault="00BE49CD" w:rsidP="009C6AFC">
      <w:pPr>
        <w:ind w:left="3969" w:firstLine="709"/>
        <w:jc w:val="center"/>
      </w:pPr>
    </w:p>
    <w:p w:rsidR="00BE49CD" w:rsidRDefault="00BE49CD" w:rsidP="009C6AFC">
      <w:pPr>
        <w:ind w:left="3969" w:firstLine="709"/>
        <w:jc w:val="center"/>
      </w:pPr>
    </w:p>
    <w:p w:rsidR="00BE49CD" w:rsidRDefault="00BE49CD" w:rsidP="009C6AFC">
      <w:pPr>
        <w:ind w:left="3969" w:firstLine="709"/>
        <w:jc w:val="center"/>
      </w:pPr>
    </w:p>
    <w:p w:rsidR="00BE49CD" w:rsidRDefault="00BE49CD" w:rsidP="009C6AFC">
      <w:pPr>
        <w:ind w:left="3969" w:firstLine="709"/>
        <w:jc w:val="center"/>
      </w:pPr>
    </w:p>
    <w:p w:rsidR="009C6AFC" w:rsidRPr="002435BD" w:rsidRDefault="009C6AFC" w:rsidP="009C6AFC">
      <w:pPr>
        <w:ind w:left="3969" w:firstLine="709"/>
        <w:jc w:val="center"/>
      </w:pPr>
      <w:r>
        <w:t>Утвержден</w:t>
      </w:r>
    </w:p>
    <w:p w:rsidR="009C6AFC" w:rsidRPr="002435BD" w:rsidRDefault="009C6AFC" w:rsidP="009C6AFC">
      <w:pPr>
        <w:ind w:left="3969" w:firstLine="709"/>
        <w:jc w:val="center"/>
      </w:pPr>
      <w:r w:rsidRPr="002435BD">
        <w:t xml:space="preserve">постановлением администрации </w:t>
      </w:r>
      <w:r>
        <w:rPr>
          <w:sz w:val="23"/>
          <w:szCs w:val="23"/>
        </w:rPr>
        <w:t xml:space="preserve">муниципального образования   </w:t>
      </w:r>
      <w:proofErr w:type="gramStart"/>
      <w:r>
        <w:rPr>
          <w:sz w:val="23"/>
          <w:szCs w:val="23"/>
        </w:rPr>
        <w:t>Ромашкинское  сельское</w:t>
      </w:r>
      <w:proofErr w:type="gramEnd"/>
      <w:r>
        <w:rPr>
          <w:sz w:val="23"/>
          <w:szCs w:val="23"/>
        </w:rPr>
        <w:t xml:space="preserve">  поселение </w:t>
      </w:r>
      <w:r w:rsidRPr="002435BD">
        <w:t>муниципального образования</w:t>
      </w:r>
    </w:p>
    <w:p w:rsidR="009C6AFC" w:rsidRPr="002435BD" w:rsidRDefault="009C6AFC" w:rsidP="009C6AFC">
      <w:pPr>
        <w:ind w:left="3969" w:firstLine="709"/>
        <w:jc w:val="center"/>
      </w:pPr>
      <w:r w:rsidRPr="002435BD">
        <w:t>Приозерский муниципальный район Ленинградской области</w:t>
      </w:r>
    </w:p>
    <w:p w:rsidR="009C6AFC" w:rsidRPr="002435BD" w:rsidRDefault="009C6AFC" w:rsidP="009C6AFC">
      <w:pPr>
        <w:ind w:left="3969" w:firstLine="709"/>
        <w:jc w:val="center"/>
      </w:pPr>
      <w:r w:rsidRPr="002435BD">
        <w:t>От</w:t>
      </w:r>
      <w:r>
        <w:t xml:space="preserve">    </w:t>
      </w:r>
      <w:r w:rsidR="009B4423">
        <w:t>22</w:t>
      </w:r>
      <w:r>
        <w:t xml:space="preserve">.03.2021 года </w:t>
      </w:r>
      <w:r w:rsidRPr="002435BD">
        <w:t>№</w:t>
      </w:r>
      <w:r w:rsidR="009B4423">
        <w:t xml:space="preserve"> 83</w:t>
      </w:r>
      <w:bookmarkStart w:id="0" w:name="_GoBack"/>
      <w:bookmarkEnd w:id="0"/>
    </w:p>
    <w:p w:rsidR="009C6AFC" w:rsidRPr="002435BD" w:rsidRDefault="009C6AFC" w:rsidP="009C6AFC">
      <w:pPr>
        <w:ind w:left="3969" w:firstLine="709"/>
        <w:jc w:val="center"/>
      </w:pPr>
      <w:r>
        <w:t>(п</w:t>
      </w:r>
      <w:r w:rsidRPr="002435BD">
        <w:t>риложение 1</w:t>
      </w:r>
      <w:r>
        <w:t>)</w:t>
      </w:r>
    </w:p>
    <w:p w:rsidR="009C6AFC" w:rsidRPr="000B4424" w:rsidRDefault="009C6AFC" w:rsidP="009C6AF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6AFC" w:rsidRPr="000B4424" w:rsidRDefault="009C6AFC" w:rsidP="009C6AF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6AFC" w:rsidRPr="000B4424" w:rsidRDefault="009C6AFC" w:rsidP="009C6AF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C6AFC" w:rsidRPr="000B4424" w:rsidRDefault="009C6AFC" w:rsidP="009C6A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AFC" w:rsidRPr="000B4424" w:rsidRDefault="009C6AFC" w:rsidP="009C6A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24">
        <w:rPr>
          <w:rFonts w:ascii="Times New Roman" w:hAnsi="Times New Roman" w:cs="Times New Roman"/>
          <w:sz w:val="24"/>
          <w:szCs w:val="24"/>
        </w:rPr>
        <w:t>ПОРЯДОК</w:t>
      </w:r>
    </w:p>
    <w:p w:rsidR="009C6AFC" w:rsidRPr="000B4424" w:rsidRDefault="009C6AFC" w:rsidP="009C6A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24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9C6AFC" w:rsidRPr="000B4424" w:rsidRDefault="009C6AFC" w:rsidP="009C6A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42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C6AFC" w:rsidRPr="000B4424" w:rsidRDefault="009C6AFC" w:rsidP="009C6A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КАТЕГОРИЙ ЛИЦ </w:t>
      </w:r>
      <w:r w:rsidRPr="000B4424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САЙТЕ </w:t>
      </w:r>
      <w:proofErr w:type="gramStart"/>
      <w:r w:rsidRPr="000B4424">
        <w:rPr>
          <w:rFonts w:ascii="Times New Roman" w:hAnsi="Times New Roman" w:cs="Times New Roman"/>
          <w:sz w:val="24"/>
          <w:szCs w:val="24"/>
        </w:rPr>
        <w:t>АДМИНИСТРАЦИИ 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РОМАШКИН</w:t>
      </w:r>
      <w:r w:rsidRPr="000B4424">
        <w:rPr>
          <w:rFonts w:ascii="Times New Roman" w:hAnsi="Times New Roman" w:cs="Times New Roman"/>
          <w:sz w:val="24"/>
          <w:szCs w:val="24"/>
        </w:rPr>
        <w:t>СКОЕ  СЕЛЬСКОЕ  ПОСЕЛЕНИЕ МУНИЦИПАЛЬНОГО  ОБРАЗОВАНИЯ ПРИОЗЕРСКИЙ  МУНИЦИПАЛЬНЫЙ  РАЙОН  ЛЕНИНГРАДСКОЙ  ОБЛАСТИ  И ПРЕДОСТАВЛЕНИЯ ЭТИХ СВЕДЕНИЙ ОБЩЕРОССИЙСКИМ  СРЕДСТВАМ МАССОВОЙ ИНФОРМАЦИИ ДЛЯ ОПУБЛИКОВАНИЯ</w:t>
      </w:r>
    </w:p>
    <w:p w:rsidR="009C6AFC" w:rsidRDefault="009C6AFC" w:rsidP="00D70AE8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</w:p>
    <w:p w:rsidR="009C6AFC" w:rsidRPr="00D70AE8" w:rsidRDefault="009C6AFC" w:rsidP="00D70AE8">
      <w:pPr>
        <w:shd w:val="clear" w:color="auto" w:fill="FFFFFF"/>
        <w:jc w:val="center"/>
        <w:rPr>
          <w:sz w:val="28"/>
          <w:szCs w:val="28"/>
        </w:rPr>
      </w:pPr>
    </w:p>
    <w:p w:rsidR="00C15284" w:rsidRPr="00BE49CD" w:rsidRDefault="00C15284" w:rsidP="00C15284">
      <w:pPr>
        <w:pStyle w:val="a3"/>
        <w:jc w:val="both"/>
        <w:rPr>
          <w:sz w:val="28"/>
          <w:szCs w:val="28"/>
        </w:rPr>
      </w:pPr>
      <w:bookmarkStart w:id="1" w:name="dst100075"/>
      <w:bookmarkStart w:id="2" w:name="dst100050"/>
      <w:bookmarkEnd w:id="1"/>
      <w:bookmarkEnd w:id="2"/>
      <w:r w:rsidRPr="00BE49CD">
        <w:rPr>
          <w:sz w:val="28"/>
          <w:szCs w:val="28"/>
        </w:rPr>
        <w:t>1. Настоящим порядком устанав</w:t>
      </w:r>
      <w:r w:rsidR="00BE49CD">
        <w:rPr>
          <w:sz w:val="28"/>
          <w:szCs w:val="28"/>
        </w:rPr>
        <w:t>ливаются обязанность муниципального служащего</w:t>
      </w:r>
      <w:r w:rsidRPr="00BE49CD">
        <w:rPr>
          <w:sz w:val="28"/>
          <w:szCs w:val="28"/>
        </w:rPr>
        <w:t>, ответственного за  кадровую работу  в   администрации  муниципального  образования Ромашкинское  сельское  поселение муниципального  образования Приозерский  муниципальный  район Ленинградской  области по размещению сведений о доходах, расходах, об имуществе и обязательствах имущественного характера , а  также   их супругов и несовершеннолетних детей в информационно-телекоммуникационной сети "Интернет" на официальном  сайте администрации  муниципального  образования Ромашкинское  сельское  поселение муниципального  образования Приозерский  муниципальный  район Ленинградской  области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3" w:name="dst100051"/>
      <w:bookmarkEnd w:id="3"/>
      <w:r w:rsidRPr="00BE49CD">
        <w:rPr>
          <w:sz w:val="28"/>
          <w:szCs w:val="28"/>
        </w:rPr>
        <w:t xml:space="preserve"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C15284" w:rsidRPr="00BE49CD">
        <w:rPr>
          <w:sz w:val="28"/>
          <w:szCs w:val="28"/>
        </w:rPr>
        <w:t>руководителей муниципальных учреждений и  муниципальных служащих</w:t>
      </w:r>
      <w:r w:rsidRPr="00BE49CD">
        <w:rPr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4" w:name="dst100052"/>
      <w:bookmarkEnd w:id="4"/>
      <w:r w:rsidRPr="00BE49CD">
        <w:rPr>
          <w:sz w:val="28"/>
          <w:szCs w:val="28"/>
        </w:rPr>
        <w:lastRenderedPageBreak/>
        <w:t xml:space="preserve">а) перечень объектов недвижимого имущества, принадлежащих </w:t>
      </w:r>
      <w:proofErr w:type="gramStart"/>
      <w:r w:rsidR="00C15284" w:rsidRPr="00BE49CD">
        <w:rPr>
          <w:sz w:val="28"/>
          <w:szCs w:val="28"/>
        </w:rPr>
        <w:t>руководителю  муниципального</w:t>
      </w:r>
      <w:proofErr w:type="gramEnd"/>
      <w:r w:rsidR="00C15284" w:rsidRPr="00BE49CD">
        <w:rPr>
          <w:sz w:val="28"/>
          <w:szCs w:val="28"/>
        </w:rPr>
        <w:t xml:space="preserve"> учреждения и  муниципальным служащим</w:t>
      </w:r>
      <w:r w:rsidRPr="00BE49CD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5" w:name="dst100053"/>
      <w:bookmarkEnd w:id="5"/>
      <w:r w:rsidRPr="00BE49CD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6" w:name="dst100054"/>
      <w:bookmarkEnd w:id="6"/>
      <w:r w:rsidRPr="00BE49CD">
        <w:rPr>
          <w:sz w:val="28"/>
          <w:szCs w:val="28"/>
        </w:rPr>
        <w:t>в) декларированный год</w:t>
      </w:r>
      <w:r w:rsidR="00C15284" w:rsidRPr="00BE49CD">
        <w:rPr>
          <w:sz w:val="28"/>
          <w:szCs w:val="28"/>
        </w:rPr>
        <w:t xml:space="preserve">овой </w:t>
      </w:r>
      <w:proofErr w:type="gramStart"/>
      <w:r w:rsidR="00C15284" w:rsidRPr="00BE49CD">
        <w:rPr>
          <w:sz w:val="28"/>
          <w:szCs w:val="28"/>
        </w:rPr>
        <w:t>доход</w:t>
      </w:r>
      <w:r w:rsidR="00535A27" w:rsidRPr="00BE49CD">
        <w:rPr>
          <w:sz w:val="28"/>
          <w:szCs w:val="28"/>
        </w:rPr>
        <w:t xml:space="preserve">  руководителя</w:t>
      </w:r>
      <w:proofErr w:type="gramEnd"/>
      <w:r w:rsidR="00535A27" w:rsidRPr="00BE49CD">
        <w:rPr>
          <w:sz w:val="28"/>
          <w:szCs w:val="28"/>
        </w:rPr>
        <w:t xml:space="preserve"> муниципального учреждения и  муниципального служащего,</w:t>
      </w:r>
      <w:r w:rsidRPr="00BE49CD">
        <w:rPr>
          <w:sz w:val="28"/>
          <w:szCs w:val="28"/>
        </w:rPr>
        <w:t xml:space="preserve"> его супруги (супруга) и несовершеннолетних детей;</w:t>
      </w:r>
    </w:p>
    <w:p w:rsidR="00D70AE8" w:rsidRPr="00D70AE8" w:rsidRDefault="00D70AE8" w:rsidP="00535A27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7" w:name="dst2"/>
      <w:bookmarkStart w:id="8" w:name="dst100055"/>
      <w:bookmarkStart w:id="9" w:name="dst100079"/>
      <w:bookmarkEnd w:id="7"/>
      <w:bookmarkEnd w:id="8"/>
      <w:bookmarkEnd w:id="9"/>
      <w:r w:rsidRPr="00BE49CD">
        <w:rPr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535A27" w:rsidRPr="00BE49CD">
        <w:rPr>
          <w:sz w:val="28"/>
          <w:szCs w:val="28"/>
        </w:rPr>
        <w:t xml:space="preserve">руководителя муниципального учреждения и  муниципального служащего </w:t>
      </w:r>
      <w:r w:rsidRPr="00BE49CD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0" w:name="dst100056"/>
      <w:bookmarkEnd w:id="10"/>
      <w:r w:rsidRPr="00BE49CD">
        <w:rPr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1" w:name="dst100057"/>
      <w:bookmarkEnd w:id="11"/>
      <w:r w:rsidRPr="00BE49CD">
        <w:rPr>
          <w:sz w:val="28"/>
          <w:szCs w:val="28"/>
        </w:rPr>
        <w:t>а) иные сведения (кроме указанных в </w:t>
      </w:r>
      <w:hyperlink r:id="rId5" w:anchor="dst100051" w:history="1">
        <w:r w:rsidRPr="00BE49CD">
          <w:rPr>
            <w:sz w:val="28"/>
            <w:szCs w:val="28"/>
          </w:rPr>
          <w:t>пункте 2</w:t>
        </w:r>
      </w:hyperlink>
      <w:r w:rsidRPr="00BE49CD">
        <w:rPr>
          <w:sz w:val="28"/>
          <w:szCs w:val="28"/>
        </w:rPr>
        <w:t xml:space="preserve"> настоящего порядка) о доходах </w:t>
      </w:r>
      <w:r w:rsidR="00535A27" w:rsidRPr="00BE49CD">
        <w:rPr>
          <w:sz w:val="28"/>
          <w:szCs w:val="28"/>
        </w:rPr>
        <w:t xml:space="preserve">руководителя муниципального учреждения </w:t>
      </w:r>
      <w:proofErr w:type="gramStart"/>
      <w:r w:rsidR="00535A27" w:rsidRPr="00BE49CD">
        <w:rPr>
          <w:sz w:val="28"/>
          <w:szCs w:val="28"/>
        </w:rPr>
        <w:t>и  муниципального</w:t>
      </w:r>
      <w:proofErr w:type="gramEnd"/>
      <w:r w:rsidR="00535A27" w:rsidRPr="00BE49CD">
        <w:rPr>
          <w:sz w:val="28"/>
          <w:szCs w:val="28"/>
        </w:rPr>
        <w:t xml:space="preserve"> служащего</w:t>
      </w:r>
      <w:r w:rsidRPr="00BE49CD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2" w:name="dst100058"/>
      <w:bookmarkEnd w:id="12"/>
      <w:r w:rsidRPr="00BE49CD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535A27" w:rsidRPr="00BE49CD">
        <w:rPr>
          <w:sz w:val="28"/>
          <w:szCs w:val="28"/>
        </w:rPr>
        <w:t xml:space="preserve">руководителя муниципального учреждения </w:t>
      </w:r>
      <w:proofErr w:type="gramStart"/>
      <w:r w:rsidR="00535A27" w:rsidRPr="00BE49CD">
        <w:rPr>
          <w:sz w:val="28"/>
          <w:szCs w:val="28"/>
        </w:rPr>
        <w:t>и  муниципального</w:t>
      </w:r>
      <w:proofErr w:type="gramEnd"/>
      <w:r w:rsidR="00535A27" w:rsidRPr="00BE49CD">
        <w:rPr>
          <w:sz w:val="28"/>
          <w:szCs w:val="28"/>
        </w:rPr>
        <w:t xml:space="preserve"> служащего</w:t>
      </w:r>
      <w:r w:rsidRPr="00BE49CD">
        <w:rPr>
          <w:sz w:val="28"/>
          <w:szCs w:val="28"/>
        </w:rPr>
        <w:t>;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3" w:name="dst100059"/>
      <w:bookmarkEnd w:id="13"/>
      <w:r w:rsidRPr="00BE49CD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35A27" w:rsidRPr="00BE49CD">
        <w:rPr>
          <w:sz w:val="28"/>
          <w:szCs w:val="28"/>
        </w:rPr>
        <w:t xml:space="preserve">руководителя муниципального учреждения </w:t>
      </w:r>
      <w:proofErr w:type="gramStart"/>
      <w:r w:rsidR="00535A27" w:rsidRPr="00BE49CD">
        <w:rPr>
          <w:sz w:val="28"/>
          <w:szCs w:val="28"/>
        </w:rPr>
        <w:t>и  муниципального</w:t>
      </w:r>
      <w:proofErr w:type="gramEnd"/>
      <w:r w:rsidR="00535A27" w:rsidRPr="00BE49CD">
        <w:rPr>
          <w:sz w:val="28"/>
          <w:szCs w:val="28"/>
        </w:rPr>
        <w:t xml:space="preserve"> служащего</w:t>
      </w:r>
      <w:r w:rsidRPr="00BE49CD">
        <w:rPr>
          <w:sz w:val="28"/>
          <w:szCs w:val="28"/>
        </w:rPr>
        <w:t>, его супруги (супруга), детей и иных членов семьи;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4" w:name="dst100060"/>
      <w:bookmarkEnd w:id="14"/>
      <w:r w:rsidRPr="00BE49CD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="00535A27" w:rsidRPr="00BE49CD">
        <w:rPr>
          <w:sz w:val="28"/>
          <w:szCs w:val="28"/>
        </w:rPr>
        <w:t xml:space="preserve"> руководителю муниципального учреждения </w:t>
      </w:r>
      <w:proofErr w:type="gramStart"/>
      <w:r w:rsidR="00535A27" w:rsidRPr="00BE49CD">
        <w:rPr>
          <w:sz w:val="28"/>
          <w:szCs w:val="28"/>
        </w:rPr>
        <w:t>и  муниципальному</w:t>
      </w:r>
      <w:proofErr w:type="gramEnd"/>
      <w:r w:rsidR="00535A27" w:rsidRPr="00BE49CD">
        <w:rPr>
          <w:sz w:val="28"/>
          <w:szCs w:val="28"/>
        </w:rPr>
        <w:t xml:space="preserve"> служащему</w:t>
      </w:r>
      <w:r w:rsidRPr="00BE49CD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5" w:name="dst100061"/>
      <w:bookmarkEnd w:id="15"/>
      <w:r w:rsidRPr="00BE49CD">
        <w:rPr>
          <w:sz w:val="28"/>
          <w:szCs w:val="28"/>
        </w:rPr>
        <w:t>д) информацию, отнесенную к </w:t>
      </w:r>
      <w:hyperlink r:id="rId6" w:anchor="dst100003" w:history="1">
        <w:r w:rsidRPr="00BE49CD">
          <w:rPr>
            <w:sz w:val="28"/>
            <w:szCs w:val="28"/>
          </w:rPr>
          <w:t>государственной тайне</w:t>
        </w:r>
      </w:hyperlink>
      <w:r w:rsidRPr="00BE49CD">
        <w:rPr>
          <w:sz w:val="28"/>
          <w:szCs w:val="28"/>
        </w:rPr>
        <w:t> или являющуюся </w:t>
      </w:r>
      <w:hyperlink r:id="rId7" w:anchor="dst100011" w:history="1">
        <w:r w:rsidRPr="00BE49CD">
          <w:rPr>
            <w:sz w:val="28"/>
            <w:szCs w:val="28"/>
          </w:rPr>
          <w:t>конфиденциальной</w:t>
        </w:r>
      </w:hyperlink>
      <w:r w:rsidRPr="00BE49CD">
        <w:rPr>
          <w:sz w:val="28"/>
          <w:szCs w:val="28"/>
        </w:rPr>
        <w:t>.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6" w:name="dst100062"/>
      <w:bookmarkEnd w:id="16"/>
      <w:r w:rsidRPr="00BE49CD"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 </w:t>
      </w:r>
      <w:hyperlink r:id="rId8" w:anchor="dst100051" w:history="1">
        <w:r w:rsidRPr="00BE49CD">
          <w:rPr>
            <w:sz w:val="28"/>
            <w:szCs w:val="28"/>
          </w:rPr>
          <w:t>пункте 2</w:t>
        </w:r>
      </w:hyperlink>
      <w:r w:rsidRPr="00BE49CD">
        <w:rPr>
          <w:sz w:val="28"/>
          <w:szCs w:val="28"/>
        </w:rPr>
        <w:t> настоящего порядка, за весь период замещения</w:t>
      </w:r>
      <w:r w:rsidR="00DC3588" w:rsidRPr="00BE49CD">
        <w:rPr>
          <w:sz w:val="28"/>
          <w:szCs w:val="28"/>
        </w:rPr>
        <w:t xml:space="preserve"> </w:t>
      </w:r>
      <w:r w:rsidRPr="00BE49CD">
        <w:rPr>
          <w:sz w:val="28"/>
          <w:szCs w:val="28"/>
        </w:rPr>
        <w:t xml:space="preserve">должностей, замещение которых влечет за собой размещение его сведений о доходах, расходах, об имуществе и обязательствах </w:t>
      </w:r>
      <w:r w:rsidRPr="00BE49CD">
        <w:rPr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535A27" w:rsidRPr="00BE49CD">
        <w:rPr>
          <w:sz w:val="28"/>
          <w:szCs w:val="28"/>
        </w:rPr>
        <w:t xml:space="preserve"> администрации МО Ромашкинское сельское поселение МО Приозерский муниципальный район Ленинградской области, </w:t>
      </w:r>
      <w:r w:rsidRPr="00BE49CD">
        <w:rPr>
          <w:sz w:val="28"/>
          <w:szCs w:val="28"/>
        </w:rPr>
        <w:t>ежегодно обновляются в течение 14 рабочих дней со дня истечения срока, установленного для их подачи.</w:t>
      </w:r>
    </w:p>
    <w:p w:rsidR="00D70AE8" w:rsidRPr="00BE49CD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7" w:name="dst100063"/>
      <w:bookmarkEnd w:id="17"/>
      <w:r w:rsidRPr="00BE49CD">
        <w:rPr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 </w:t>
      </w:r>
      <w:hyperlink r:id="rId9" w:anchor="dst100051" w:history="1">
        <w:r w:rsidRPr="00BE49CD">
          <w:rPr>
            <w:sz w:val="28"/>
            <w:szCs w:val="28"/>
          </w:rPr>
          <w:t>пункте 2</w:t>
        </w:r>
      </w:hyperlink>
      <w:r w:rsidRPr="00BE49CD">
        <w:rPr>
          <w:sz w:val="28"/>
          <w:szCs w:val="28"/>
        </w:rPr>
        <w:t> настоящего порядка:</w:t>
      </w:r>
    </w:p>
    <w:p w:rsidR="009C6AFC" w:rsidRPr="00BE49CD" w:rsidRDefault="009C6AFC" w:rsidP="009C6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C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E49CD">
        <w:rPr>
          <w:rFonts w:ascii="Times New Roman" w:hAnsi="Times New Roman" w:cs="Times New Roman"/>
          <w:sz w:val="28"/>
          <w:szCs w:val="28"/>
        </w:rPr>
        <w:t>представленных  муниципальными</w:t>
      </w:r>
      <w:proofErr w:type="gramEnd"/>
      <w:r w:rsidRPr="00BE49CD">
        <w:rPr>
          <w:rFonts w:ascii="Times New Roman" w:hAnsi="Times New Roman" w:cs="Times New Roman"/>
          <w:sz w:val="28"/>
          <w:szCs w:val="28"/>
        </w:rPr>
        <w:t xml:space="preserve"> служащими  администрации муниципального  образования Ромашкинское  сельское  поселение муниципального  образования Приозерский  муниципальный  район Ленинградской  области, включенных  в  Перечень   должностей  муниципальной службы  при  замещении  которых  муниципальный  служащий   обязан  представлять  Сведения о доходах, расходах, об имуществе и обязательствах имущественного характера;</w:t>
      </w:r>
    </w:p>
    <w:p w:rsidR="009C6AFC" w:rsidRPr="00BE49CD" w:rsidRDefault="009C6AFC" w:rsidP="009C6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CD">
        <w:rPr>
          <w:rFonts w:ascii="Times New Roman" w:hAnsi="Times New Roman" w:cs="Times New Roman"/>
          <w:sz w:val="28"/>
          <w:szCs w:val="28"/>
        </w:rPr>
        <w:t>б) руководителем муниципального учреждения культуры МКУК Ромашкинское клубное объединение</w:t>
      </w:r>
    </w:p>
    <w:p w:rsidR="009C6AFC" w:rsidRPr="00D70AE8" w:rsidRDefault="009C6AFC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:rsidR="009C6AFC" w:rsidRPr="00BE49CD" w:rsidRDefault="009C6AFC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8" w:name="dst100076"/>
      <w:bookmarkStart w:id="19" w:name="dst100064"/>
      <w:bookmarkStart w:id="20" w:name="dst100080"/>
      <w:bookmarkStart w:id="21" w:name="dst1"/>
      <w:bookmarkStart w:id="22" w:name="dst100077"/>
      <w:bookmarkStart w:id="23" w:name="dst100070"/>
      <w:bookmarkStart w:id="24" w:name="dst100071"/>
      <w:bookmarkEnd w:id="18"/>
      <w:bookmarkEnd w:id="19"/>
      <w:bookmarkEnd w:id="20"/>
      <w:bookmarkEnd w:id="21"/>
      <w:bookmarkEnd w:id="22"/>
      <w:bookmarkEnd w:id="23"/>
      <w:bookmarkEnd w:id="24"/>
      <w:r w:rsidRPr="00BE49CD">
        <w:rPr>
          <w:sz w:val="28"/>
          <w:szCs w:val="28"/>
        </w:rPr>
        <w:t>6. Муниципальный служащий, ответственный за кадровую работу: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BE49CD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5" w:name="dst100072"/>
      <w:bookmarkEnd w:id="25"/>
      <w:r w:rsidRPr="00BE49CD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0" w:anchor="dst100051" w:history="1">
        <w:r w:rsidRPr="00BE49CD">
          <w:rPr>
            <w:sz w:val="28"/>
            <w:szCs w:val="28"/>
          </w:rPr>
          <w:t>пункте 2</w:t>
        </w:r>
      </w:hyperlink>
      <w:r w:rsidRPr="00BE49CD">
        <w:rPr>
          <w:sz w:val="28"/>
          <w:szCs w:val="28"/>
        </w:rPr>
        <w:t> настоящего порядка, в том случае, если запрашиваемые сведения отсутствуют на официальном сайте.</w:t>
      </w:r>
    </w:p>
    <w:p w:rsidR="00D70AE8" w:rsidRPr="00D70AE8" w:rsidRDefault="00D70AE8" w:rsidP="00D70AE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6" w:name="dst100078"/>
      <w:bookmarkStart w:id="27" w:name="dst100073"/>
      <w:bookmarkEnd w:id="26"/>
      <w:bookmarkEnd w:id="27"/>
      <w:r w:rsidRPr="00BE49CD">
        <w:rPr>
          <w:sz w:val="28"/>
          <w:szCs w:val="28"/>
        </w:rPr>
        <w:t xml:space="preserve">7. </w:t>
      </w:r>
      <w:r w:rsidR="009C6AFC" w:rsidRPr="00BE49CD">
        <w:rPr>
          <w:sz w:val="28"/>
          <w:szCs w:val="28"/>
        </w:rPr>
        <w:t>Муниципальный служащий, ответственный за кадровую работу обеспечивающий</w:t>
      </w:r>
      <w:r w:rsidRPr="00BE49CD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</w:t>
      </w:r>
      <w:r w:rsidR="009C6AFC" w:rsidRPr="00BE49CD">
        <w:rPr>
          <w:sz w:val="28"/>
          <w:szCs w:val="28"/>
        </w:rPr>
        <w:t>формации для опубликования, несе</w:t>
      </w:r>
      <w:r w:rsidRPr="00BE49CD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 сведений, отнесенных к государственной тайне или являющихся конфиденциальными.</w:t>
      </w:r>
    </w:p>
    <w:p w:rsidR="00D70AE8" w:rsidRPr="00BE49CD" w:rsidRDefault="00D70AE8" w:rsidP="00F40B7D">
      <w:pPr>
        <w:jc w:val="center"/>
        <w:rPr>
          <w:sz w:val="28"/>
          <w:szCs w:val="28"/>
        </w:rPr>
      </w:pPr>
    </w:p>
    <w:sectPr w:rsidR="00D70AE8" w:rsidRPr="00B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49"/>
    <w:rsid w:val="000067EA"/>
    <w:rsid w:val="00535A27"/>
    <w:rsid w:val="009B4423"/>
    <w:rsid w:val="009C6AFC"/>
    <w:rsid w:val="00BB2B02"/>
    <w:rsid w:val="00BB6294"/>
    <w:rsid w:val="00BE49CD"/>
    <w:rsid w:val="00C15284"/>
    <w:rsid w:val="00D70AE8"/>
    <w:rsid w:val="00DC3588"/>
    <w:rsid w:val="00F40B7D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F7A8-7728-4717-92FB-6C8AC5D3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4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8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716/3eae18179f08034422438a7548ea12edd9a1b57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734/0179b6b5a612a4e6b17de579e3589aa0526bfe7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98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70716/3eae18179f08034422438a7548ea12edd9a1b57c/" TargetMode="External"/><Relationship Id="rId10" Type="http://schemas.openxmlformats.org/officeDocument/2006/relationships/hyperlink" Target="http://www.consultant.ru/document/cons_doc_LAW_370716/3eae18179f08034422438a7548ea12edd9a1b57c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70716/3eae18179f08034422438a7548ea12edd9a1b57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2021-03-23T06:46:00Z</dcterms:created>
  <dcterms:modified xsi:type="dcterms:W3CDTF">2021-03-23T06:46:00Z</dcterms:modified>
</cp:coreProperties>
</file>